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54" w:rsidRDefault="00D43685">
      <w:r>
        <w:rPr>
          <w:noProof/>
          <w:lang w:eastAsia="cs-CZ"/>
        </w:rPr>
        <w:drawing>
          <wp:inline distT="0" distB="0" distL="0" distR="0" wp14:anchorId="25FF32D1" wp14:editId="0E2F68C8">
            <wp:extent cx="6645910" cy="4583430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3D" w:rsidRDefault="00AE4B3D"/>
    <w:p w:rsidR="00AE4B3D" w:rsidRDefault="00AE4B3D">
      <w:pPr>
        <w:rPr>
          <w:b/>
          <w:sz w:val="28"/>
          <w:szCs w:val="28"/>
        </w:rPr>
      </w:pPr>
      <w:r w:rsidRPr="00AE4B3D">
        <w:rPr>
          <w:b/>
          <w:sz w:val="28"/>
          <w:szCs w:val="28"/>
        </w:rPr>
        <w:t xml:space="preserve">PÁ   6. 11. 20 </w:t>
      </w:r>
      <w:r>
        <w:rPr>
          <w:b/>
          <w:sz w:val="28"/>
          <w:szCs w:val="28"/>
        </w:rPr>
        <w:t>–</w:t>
      </w:r>
      <w:r w:rsidRPr="00AE4B3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Tv</w:t>
      </w:r>
      <w:proofErr w:type="spellEnd"/>
      <w:r>
        <w:rPr>
          <w:b/>
          <w:sz w:val="28"/>
          <w:szCs w:val="28"/>
        </w:rPr>
        <w:t xml:space="preserve"> - </w:t>
      </w:r>
      <w:r w:rsidRPr="00AE4B3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vyuč. hodina – </w:t>
      </w:r>
      <w:proofErr w:type="spellStart"/>
      <w:r>
        <w:rPr>
          <w:b/>
          <w:sz w:val="28"/>
          <w:szCs w:val="28"/>
        </w:rPr>
        <w:t>p.uč</w:t>
      </w:r>
      <w:proofErr w:type="spellEnd"/>
      <w:r>
        <w:rPr>
          <w:b/>
          <w:sz w:val="28"/>
          <w:szCs w:val="28"/>
        </w:rPr>
        <w:t xml:space="preserve">. Jan Doležal </w:t>
      </w:r>
    </w:p>
    <w:p w:rsidR="00AE4B3D" w:rsidRDefault="00AE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  13. 11. 20 – </w:t>
      </w:r>
      <w:proofErr w:type="spellStart"/>
      <w:r>
        <w:rPr>
          <w:b/>
          <w:sz w:val="28"/>
          <w:szCs w:val="28"/>
        </w:rPr>
        <w:t>Vv</w:t>
      </w:r>
      <w:proofErr w:type="spellEnd"/>
      <w:r>
        <w:rPr>
          <w:b/>
          <w:sz w:val="28"/>
          <w:szCs w:val="28"/>
        </w:rPr>
        <w:t xml:space="preserve"> – 1.vyuč hodina – </w:t>
      </w:r>
      <w:proofErr w:type="spellStart"/>
      <w:r>
        <w:rPr>
          <w:b/>
          <w:sz w:val="28"/>
          <w:szCs w:val="28"/>
        </w:rPr>
        <w:t>p.uč</w:t>
      </w:r>
      <w:proofErr w:type="spellEnd"/>
      <w:r>
        <w:rPr>
          <w:b/>
          <w:sz w:val="28"/>
          <w:szCs w:val="28"/>
        </w:rPr>
        <w:t xml:space="preserve"> Hana </w:t>
      </w:r>
      <w:proofErr w:type="spellStart"/>
      <w:r>
        <w:rPr>
          <w:b/>
          <w:sz w:val="28"/>
          <w:szCs w:val="28"/>
        </w:rPr>
        <w:t>Dann</w:t>
      </w:r>
      <w:proofErr w:type="spellEnd"/>
    </w:p>
    <w:p w:rsidR="00AE4B3D" w:rsidRDefault="00AE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  20. 11 20 – </w:t>
      </w:r>
      <w:proofErr w:type="spellStart"/>
      <w:r>
        <w:rPr>
          <w:b/>
          <w:sz w:val="28"/>
          <w:szCs w:val="28"/>
        </w:rPr>
        <w:t>Hv</w:t>
      </w:r>
      <w:proofErr w:type="spellEnd"/>
      <w:r>
        <w:rPr>
          <w:b/>
          <w:sz w:val="28"/>
          <w:szCs w:val="28"/>
        </w:rPr>
        <w:t xml:space="preserve"> – 1.vyuč. hodina – </w:t>
      </w:r>
      <w:proofErr w:type="spellStart"/>
      <w:r>
        <w:rPr>
          <w:b/>
          <w:sz w:val="28"/>
          <w:szCs w:val="28"/>
        </w:rPr>
        <w:t>p.uč</w:t>
      </w:r>
      <w:proofErr w:type="spellEnd"/>
      <w:r>
        <w:rPr>
          <w:b/>
          <w:sz w:val="28"/>
          <w:szCs w:val="28"/>
        </w:rPr>
        <w:t xml:space="preserve"> Jana Obalilová</w:t>
      </w:r>
    </w:p>
    <w:p w:rsidR="00AE4B3D" w:rsidRDefault="00AE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  27.11.20 – </w:t>
      </w:r>
      <w:proofErr w:type="spellStart"/>
      <w:r>
        <w:rPr>
          <w:b/>
          <w:sz w:val="28"/>
          <w:szCs w:val="28"/>
        </w:rPr>
        <w:t>Časp</w:t>
      </w:r>
      <w:proofErr w:type="spellEnd"/>
      <w:r>
        <w:rPr>
          <w:b/>
          <w:sz w:val="28"/>
          <w:szCs w:val="28"/>
        </w:rPr>
        <w:t xml:space="preserve"> – 1. vyuč. hodina – </w:t>
      </w:r>
      <w:proofErr w:type="spellStart"/>
      <w:r>
        <w:rPr>
          <w:b/>
          <w:sz w:val="28"/>
          <w:szCs w:val="28"/>
        </w:rPr>
        <w:t>p.uč</w:t>
      </w:r>
      <w:proofErr w:type="spellEnd"/>
      <w:r>
        <w:rPr>
          <w:b/>
          <w:sz w:val="28"/>
          <w:szCs w:val="28"/>
        </w:rPr>
        <w:t xml:space="preserve">. Hana </w:t>
      </w:r>
      <w:proofErr w:type="spellStart"/>
      <w:r>
        <w:rPr>
          <w:b/>
          <w:sz w:val="28"/>
          <w:szCs w:val="28"/>
        </w:rPr>
        <w:t>Dann</w:t>
      </w:r>
      <w:proofErr w:type="spellEnd"/>
    </w:p>
    <w:p w:rsidR="00AE4B3D" w:rsidRPr="00AE4B3D" w:rsidRDefault="00AE4B3D" w:rsidP="00AE4B3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pro tyto výchovy je v 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vytvořena jedna třída s názvem 5.A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Časp</w:t>
      </w:r>
      <w:proofErr w:type="spellEnd"/>
      <w:r>
        <w:rPr>
          <w:sz w:val="28"/>
          <w:szCs w:val="28"/>
        </w:rPr>
        <w:t>, do které se budou žáci přihlašovat.</w:t>
      </w:r>
      <w:bookmarkStart w:id="0" w:name="_GoBack"/>
      <w:bookmarkEnd w:id="0"/>
    </w:p>
    <w:sectPr w:rsidR="00AE4B3D" w:rsidRPr="00AE4B3D" w:rsidSect="00D4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3033"/>
    <w:multiLevelType w:val="hybridMultilevel"/>
    <w:tmpl w:val="6010CC6C"/>
    <w:lvl w:ilvl="0" w:tplc="F82E92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5"/>
    <w:rsid w:val="00AE4B3D"/>
    <w:rsid w:val="00D43685"/>
    <w:rsid w:val="00D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3CA7"/>
  <w15:chartTrackingRefBased/>
  <w15:docId w15:val="{D9D324AF-B07F-47B7-861A-C3B0CF7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2</cp:revision>
  <dcterms:created xsi:type="dcterms:W3CDTF">2020-10-26T18:39:00Z</dcterms:created>
  <dcterms:modified xsi:type="dcterms:W3CDTF">2020-10-29T19:46:00Z</dcterms:modified>
</cp:coreProperties>
</file>